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0" w:rsidRPr="00514489" w:rsidRDefault="00011B70" w:rsidP="1DA7B0EF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27C5" w:rsidRPr="00514489" w:rsidRDefault="00E827C5" w:rsidP="00E57891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144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</w:t>
      </w:r>
      <w:r w:rsidR="00CC5B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ЛИНЕЦКОГО</w:t>
      </w:r>
      <w:r w:rsidRPr="005144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СЕЛЬСОВЕТА</w:t>
      </w:r>
    </w:p>
    <w:p w:rsidR="00E827C5" w:rsidRPr="00514489" w:rsidRDefault="00E827C5" w:rsidP="00E57891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44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ЖЕЛЕЗНОГОРСКОГО  РАЙОНА </w:t>
      </w:r>
    </w:p>
    <w:p w:rsidR="00E57891" w:rsidRPr="00514489" w:rsidRDefault="00E57891" w:rsidP="00E57891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11B70" w:rsidRPr="00514489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011B70" w:rsidRPr="00514489" w:rsidRDefault="00011B70" w:rsidP="00011B70">
      <w:pPr>
        <w:spacing w:after="0" w:line="240" w:lineRule="auto"/>
        <w:contextualSpacing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  <w:r w:rsidRPr="00514489">
        <w:rPr>
          <w:rFonts w:ascii="Times New Roman" w:eastAsia="Tunga" w:hAnsi="Times New Roman" w:cs="Times New Roman"/>
          <w:b/>
          <w:color w:val="000000"/>
          <w:sz w:val="28"/>
          <w:szCs w:val="28"/>
        </w:rPr>
        <w:t>П О С Т А Н О В Л Е Н И Е</w:t>
      </w:r>
    </w:p>
    <w:p w:rsidR="00011B70" w:rsidRPr="00514489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54538F" w:rsidRPr="00514489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 w:rsidRPr="00514489">
        <w:rPr>
          <w:rFonts w:ascii="Times New Roman" w:eastAsia="Tunga" w:hAnsi="Times New Roman" w:cs="Times New Roman"/>
          <w:sz w:val="28"/>
          <w:szCs w:val="28"/>
        </w:rPr>
        <w:t xml:space="preserve">от </w:t>
      </w:r>
      <w:r w:rsidR="00EE6931">
        <w:rPr>
          <w:rFonts w:ascii="Times New Roman" w:eastAsia="Tunga" w:hAnsi="Times New Roman" w:cs="Times New Roman"/>
          <w:sz w:val="28"/>
          <w:szCs w:val="28"/>
        </w:rPr>
        <w:t>25</w:t>
      </w:r>
      <w:r w:rsidR="009356EC" w:rsidRPr="00514489">
        <w:rPr>
          <w:rFonts w:ascii="Times New Roman" w:eastAsia="Tunga" w:hAnsi="Times New Roman" w:cs="Times New Roman"/>
          <w:sz w:val="28"/>
          <w:szCs w:val="28"/>
        </w:rPr>
        <w:t>.</w:t>
      </w:r>
      <w:r w:rsidR="00234B4E">
        <w:rPr>
          <w:rFonts w:ascii="Times New Roman" w:eastAsia="Tunga" w:hAnsi="Times New Roman" w:cs="Times New Roman"/>
          <w:sz w:val="28"/>
          <w:szCs w:val="28"/>
        </w:rPr>
        <w:t>12.201</w:t>
      </w:r>
      <w:r w:rsidR="00CC5B69">
        <w:rPr>
          <w:rFonts w:ascii="Times New Roman" w:eastAsia="Tunga" w:hAnsi="Times New Roman" w:cs="Times New Roman"/>
          <w:sz w:val="28"/>
          <w:szCs w:val="28"/>
        </w:rPr>
        <w:t xml:space="preserve">9 </w:t>
      </w:r>
      <w:r w:rsidR="00234B4E">
        <w:rPr>
          <w:rFonts w:ascii="Times New Roman" w:eastAsia="Tunga" w:hAnsi="Times New Roman" w:cs="Times New Roman"/>
          <w:sz w:val="28"/>
          <w:szCs w:val="28"/>
        </w:rPr>
        <w:t>№8</w:t>
      </w:r>
      <w:r w:rsidR="00CC5B69">
        <w:rPr>
          <w:rFonts w:ascii="Times New Roman" w:eastAsia="Tunga" w:hAnsi="Times New Roman" w:cs="Times New Roman"/>
          <w:sz w:val="28"/>
          <w:szCs w:val="28"/>
        </w:rPr>
        <w:t>9</w:t>
      </w:r>
    </w:p>
    <w:p w:rsidR="00011B70" w:rsidRPr="00514489" w:rsidRDefault="00CC5B69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с. Линец</w:t>
      </w:r>
    </w:p>
    <w:p w:rsidR="00011B70" w:rsidRPr="00514489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011B70" w:rsidRPr="00514489" w:rsidRDefault="00011B70" w:rsidP="00744E3D">
      <w:pPr>
        <w:tabs>
          <w:tab w:val="left" w:pos="4962"/>
        </w:tabs>
        <w:spacing w:after="0" w:line="240" w:lineRule="auto"/>
        <w:ind w:right="4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4489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744E3D" w:rsidRPr="00514489">
        <w:rPr>
          <w:rFonts w:ascii="Times New Roman" w:eastAsia="Times New Roman" w:hAnsi="Times New Roman" w:cs="Times New Roman"/>
          <w:b/>
          <w:sz w:val="28"/>
          <w:szCs w:val="28"/>
        </w:rPr>
        <w:t xml:space="preserve">создании </w:t>
      </w:r>
      <w:r w:rsidR="00744E3D" w:rsidRPr="00514489">
        <w:rPr>
          <w:rFonts w:ascii="Times New Roman" w:hAnsi="Times New Roman" w:cs="Times New Roman"/>
          <w:b/>
          <w:sz w:val="28"/>
          <w:szCs w:val="28"/>
        </w:rPr>
        <w:t xml:space="preserve">Координационного совета в сфере профилактики правонарушений на территории </w:t>
      </w:r>
      <w:r w:rsidR="00CC5B69">
        <w:rPr>
          <w:rFonts w:ascii="Times New Roman" w:hAnsi="Times New Roman" w:cs="Times New Roman"/>
          <w:b/>
          <w:sz w:val="28"/>
          <w:szCs w:val="28"/>
        </w:rPr>
        <w:t>Линецкого</w:t>
      </w:r>
      <w:r w:rsidR="00744E3D" w:rsidRPr="00514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D63" w:rsidRPr="00514489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</w:p>
    <w:p w:rsidR="00B46D63" w:rsidRPr="00514489" w:rsidRDefault="00B46D63" w:rsidP="00744E3D">
      <w:pPr>
        <w:tabs>
          <w:tab w:val="left" w:pos="4962"/>
        </w:tabs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4489">
        <w:rPr>
          <w:rFonts w:ascii="Times New Roman" w:hAnsi="Times New Roman" w:cs="Times New Roman"/>
          <w:b/>
          <w:sz w:val="28"/>
          <w:szCs w:val="28"/>
        </w:rPr>
        <w:t>Железногорского района</w:t>
      </w:r>
    </w:p>
    <w:p w:rsidR="004F5525" w:rsidRPr="00514489" w:rsidRDefault="004F5525" w:rsidP="00D877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7778" w:rsidRDefault="00D87778" w:rsidP="00D87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489">
        <w:rPr>
          <w:rFonts w:ascii="Times New Roman" w:hAnsi="Times New Roman" w:cs="Times New Roman"/>
          <w:sz w:val="28"/>
          <w:szCs w:val="28"/>
        </w:rPr>
        <w:t>Во исполнение федеральных законов от 06.10.2003 №131-ФЗ «Об общих принципах организации местного самоуправления в Российской Федерации», от 23.06.2016 № 182-ФЗ «Об основах системы профилактики правонарушений в Российской Федерации»</w:t>
      </w:r>
      <w:r w:rsidR="00CC5B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B69" w:rsidRPr="00514489" w:rsidRDefault="00CC5B69" w:rsidP="00D87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Линецкого сельсовета Железногорского района</w:t>
      </w:r>
    </w:p>
    <w:p w:rsidR="00D87778" w:rsidRPr="00514489" w:rsidRDefault="00D87778" w:rsidP="00D87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778" w:rsidRPr="00514489" w:rsidRDefault="00371A0B" w:rsidP="005144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4489">
        <w:rPr>
          <w:rFonts w:ascii="Times New Roman" w:eastAsia="Times New Roman" w:hAnsi="Times New Roman" w:cs="Times New Roman"/>
          <w:b/>
          <w:sz w:val="28"/>
          <w:szCs w:val="28"/>
        </w:rPr>
        <w:t>ПОСТАНОВЛЯ</w:t>
      </w:r>
      <w:r w:rsidR="00CC5B69">
        <w:rPr>
          <w:rFonts w:ascii="Times New Roman" w:eastAsia="Times New Roman" w:hAnsi="Times New Roman" w:cs="Times New Roman"/>
          <w:b/>
          <w:sz w:val="28"/>
          <w:szCs w:val="28"/>
        </w:rPr>
        <w:t>ЕТ</w:t>
      </w:r>
      <w:r w:rsidRPr="0051448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87778" w:rsidRPr="00514489" w:rsidRDefault="00D87778" w:rsidP="00D877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7778" w:rsidRPr="00514489" w:rsidRDefault="00D87778" w:rsidP="00D87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489">
        <w:rPr>
          <w:rFonts w:ascii="Times New Roman" w:hAnsi="Times New Roman" w:cs="Times New Roman"/>
          <w:sz w:val="28"/>
          <w:szCs w:val="28"/>
        </w:rPr>
        <w:t xml:space="preserve">1. Создать Координационный совет в сфере профилактики правонарушений на территории </w:t>
      </w:r>
      <w:r w:rsidR="00CC5B69">
        <w:rPr>
          <w:rFonts w:ascii="Times New Roman" w:hAnsi="Times New Roman" w:cs="Times New Roman"/>
          <w:sz w:val="28"/>
          <w:szCs w:val="28"/>
        </w:rPr>
        <w:t>Линецкого</w:t>
      </w:r>
      <w:r w:rsidRPr="00514489">
        <w:rPr>
          <w:rFonts w:ascii="Times New Roman" w:hAnsi="Times New Roman" w:cs="Times New Roman"/>
          <w:sz w:val="28"/>
          <w:szCs w:val="28"/>
        </w:rPr>
        <w:t xml:space="preserve"> </w:t>
      </w:r>
      <w:r w:rsidR="00B46D63" w:rsidRPr="00514489">
        <w:rPr>
          <w:rFonts w:ascii="Times New Roman" w:hAnsi="Times New Roman" w:cs="Times New Roman"/>
          <w:sz w:val="28"/>
          <w:szCs w:val="28"/>
        </w:rPr>
        <w:t>сельсовета Железногорского района</w:t>
      </w:r>
      <w:r w:rsidRPr="00514489">
        <w:rPr>
          <w:rFonts w:ascii="Times New Roman" w:hAnsi="Times New Roman" w:cs="Times New Roman"/>
          <w:sz w:val="28"/>
          <w:szCs w:val="28"/>
        </w:rPr>
        <w:t xml:space="preserve"> </w:t>
      </w:r>
      <w:r w:rsidR="00F712F2" w:rsidRPr="00514489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514489">
        <w:rPr>
          <w:rFonts w:ascii="Times New Roman" w:hAnsi="Times New Roman" w:cs="Times New Roman"/>
          <w:sz w:val="28"/>
          <w:szCs w:val="28"/>
        </w:rPr>
        <w:t xml:space="preserve">и утвердить его состав (приложение № 1). </w:t>
      </w:r>
    </w:p>
    <w:p w:rsidR="00F8692E" w:rsidRPr="00F8692E" w:rsidRDefault="00521E91" w:rsidP="00F869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1E91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Признать утратившими силу постановление Администрации </w:t>
      </w:r>
      <w:r w:rsidR="00CC5B69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Линецкого</w:t>
      </w:r>
      <w:r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 Железногорского района Курской области</w:t>
      </w:r>
      <w:r w:rsidRPr="00521E91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E53AF2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01</w:t>
      </w:r>
      <w:r w:rsidR="00E70B60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.12</w:t>
      </w:r>
      <w:r w:rsidRPr="00521E91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.201</w:t>
      </w:r>
      <w:r w:rsidR="00E53AF2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№</w:t>
      </w:r>
      <w:r w:rsidR="00AC21D9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38</w:t>
      </w:r>
      <w:r w:rsidR="00E53AF2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8692E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8692E" w:rsidRPr="00F8692E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F8692E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8692E" w:rsidRPr="00F8692E">
        <w:rPr>
          <w:rFonts w:ascii="Times New Roman" w:hAnsi="Times New Roman"/>
          <w:sz w:val="28"/>
          <w:szCs w:val="28"/>
        </w:rPr>
        <w:t xml:space="preserve">Об утверждении состава Общественного Совета профилактики правонарушений» в </w:t>
      </w:r>
      <w:r w:rsidR="00CC5B69">
        <w:rPr>
          <w:rFonts w:ascii="Times New Roman" w:hAnsi="Times New Roman"/>
          <w:sz w:val="28"/>
          <w:szCs w:val="28"/>
        </w:rPr>
        <w:t xml:space="preserve">с. Линец </w:t>
      </w:r>
      <w:r w:rsidR="00F8692E" w:rsidRPr="00F8692E">
        <w:rPr>
          <w:rFonts w:ascii="Times New Roman" w:hAnsi="Times New Roman"/>
          <w:sz w:val="28"/>
          <w:szCs w:val="28"/>
        </w:rPr>
        <w:t xml:space="preserve"> Железногорского района»</w:t>
      </w:r>
      <w:r w:rsidR="00CC5B69">
        <w:rPr>
          <w:rFonts w:ascii="Times New Roman" w:hAnsi="Times New Roman"/>
          <w:sz w:val="28"/>
          <w:szCs w:val="28"/>
        </w:rPr>
        <w:t>.</w:t>
      </w:r>
    </w:p>
    <w:p w:rsidR="00D87778" w:rsidRPr="00514489" w:rsidRDefault="00521E91" w:rsidP="00D87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87778" w:rsidRPr="00514489">
        <w:rPr>
          <w:rFonts w:ascii="Times New Roman" w:hAnsi="Times New Roman" w:cs="Times New Roman"/>
          <w:sz w:val="28"/>
          <w:szCs w:val="28"/>
        </w:rPr>
        <w:t>. О</w:t>
      </w:r>
      <w:r w:rsidR="00CC5B69">
        <w:rPr>
          <w:rFonts w:ascii="Times New Roman" w:hAnsi="Times New Roman" w:cs="Times New Roman"/>
          <w:sz w:val="28"/>
          <w:szCs w:val="28"/>
        </w:rPr>
        <w:t>бнародо</w:t>
      </w:r>
      <w:r w:rsidR="00D87778" w:rsidRPr="00514489">
        <w:rPr>
          <w:rFonts w:ascii="Times New Roman" w:hAnsi="Times New Roman" w:cs="Times New Roman"/>
          <w:sz w:val="28"/>
          <w:szCs w:val="28"/>
        </w:rPr>
        <w:t xml:space="preserve">вать настоящее постановление </w:t>
      </w:r>
      <w:r w:rsidR="00CC5B69">
        <w:rPr>
          <w:rFonts w:ascii="Times New Roman" w:hAnsi="Times New Roman" w:cs="Times New Roman"/>
          <w:sz w:val="28"/>
          <w:szCs w:val="28"/>
        </w:rPr>
        <w:t>на информационном стенде</w:t>
      </w:r>
      <w:r w:rsidR="00D87778" w:rsidRPr="00514489">
        <w:rPr>
          <w:rFonts w:ascii="Times New Roman" w:hAnsi="Times New Roman" w:cs="Times New Roman"/>
          <w:sz w:val="28"/>
          <w:szCs w:val="28"/>
        </w:rPr>
        <w:t xml:space="preserve"> </w:t>
      </w:r>
      <w:r w:rsidR="00CC5B69">
        <w:rPr>
          <w:rFonts w:ascii="Times New Roman" w:hAnsi="Times New Roman" w:cs="Times New Roman"/>
          <w:sz w:val="28"/>
          <w:szCs w:val="28"/>
        </w:rPr>
        <w:t>администрации Линецкого сельсовета</w:t>
      </w:r>
      <w:r w:rsidR="00D87778" w:rsidRPr="00514489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 w:rsidR="00CC5B69">
        <w:rPr>
          <w:rFonts w:ascii="Times New Roman" w:hAnsi="Times New Roman" w:cs="Times New Roman"/>
          <w:sz w:val="28"/>
          <w:szCs w:val="28"/>
        </w:rPr>
        <w:t>Линецкого</w:t>
      </w:r>
      <w:r w:rsidR="00D87778" w:rsidRPr="00514489">
        <w:rPr>
          <w:rFonts w:ascii="Times New Roman" w:hAnsi="Times New Roman" w:cs="Times New Roman"/>
          <w:sz w:val="28"/>
          <w:szCs w:val="28"/>
        </w:rPr>
        <w:t xml:space="preserve"> </w:t>
      </w:r>
      <w:r w:rsidR="00F712F2" w:rsidRPr="00514489">
        <w:rPr>
          <w:rFonts w:ascii="Times New Roman" w:hAnsi="Times New Roman" w:cs="Times New Roman"/>
          <w:sz w:val="28"/>
          <w:szCs w:val="28"/>
        </w:rPr>
        <w:t xml:space="preserve">сельсовета Железногорского района Курской области </w:t>
      </w:r>
      <w:r w:rsidR="00D87778" w:rsidRPr="00514489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по адресу: </w:t>
      </w:r>
      <w:hyperlink r:id="rId6" w:history="1">
        <w:r w:rsidR="00CC5B69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линецкий 46</w:t>
        </w:r>
        <w:r w:rsidR="00514489" w:rsidRPr="00514489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.</w:t>
        </w:r>
        <w:r w:rsidR="00CC5B69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рф</w:t>
        </w:r>
      </w:hyperlink>
      <w:r w:rsidR="00D87778" w:rsidRPr="00514489">
        <w:rPr>
          <w:rFonts w:ascii="Times New Roman" w:hAnsi="Times New Roman" w:cs="Times New Roman"/>
          <w:sz w:val="28"/>
          <w:szCs w:val="28"/>
        </w:rPr>
        <w:t>.</w:t>
      </w:r>
    </w:p>
    <w:p w:rsidR="00D87778" w:rsidRPr="00514489" w:rsidRDefault="00D87778" w:rsidP="001504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4489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D87778" w:rsidRPr="00514489" w:rsidRDefault="00D87778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56EC" w:rsidRPr="00514489" w:rsidRDefault="009356EC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56EC" w:rsidRPr="00514489" w:rsidRDefault="009356EC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891" w:rsidRPr="00514489" w:rsidRDefault="00E57891" w:rsidP="00E57891">
      <w:pPr>
        <w:pStyle w:val="a8"/>
        <w:rPr>
          <w:rFonts w:ascii="Times New Roman" w:hAnsi="Times New Roman"/>
          <w:sz w:val="28"/>
          <w:szCs w:val="28"/>
        </w:rPr>
      </w:pPr>
      <w:r w:rsidRPr="00514489">
        <w:rPr>
          <w:rFonts w:ascii="Times New Roman" w:hAnsi="Times New Roman"/>
          <w:sz w:val="28"/>
          <w:szCs w:val="28"/>
        </w:rPr>
        <w:t xml:space="preserve">Глава </w:t>
      </w:r>
      <w:r w:rsidR="00CC5B69">
        <w:rPr>
          <w:rFonts w:ascii="Times New Roman" w:hAnsi="Times New Roman"/>
          <w:sz w:val="28"/>
          <w:szCs w:val="28"/>
        </w:rPr>
        <w:t>Линецкого</w:t>
      </w:r>
      <w:r w:rsidRPr="00514489">
        <w:rPr>
          <w:rFonts w:ascii="Times New Roman" w:hAnsi="Times New Roman"/>
          <w:sz w:val="28"/>
          <w:szCs w:val="28"/>
        </w:rPr>
        <w:t xml:space="preserve"> сельсовета </w:t>
      </w:r>
    </w:p>
    <w:p w:rsidR="007B300C" w:rsidRPr="005E4C32" w:rsidRDefault="00E57891" w:rsidP="005E4C32">
      <w:pPr>
        <w:pStyle w:val="a8"/>
        <w:rPr>
          <w:rFonts w:ascii="Times New Roman" w:hAnsi="Times New Roman"/>
          <w:sz w:val="28"/>
          <w:szCs w:val="28"/>
        </w:rPr>
      </w:pPr>
      <w:r w:rsidRPr="00514489">
        <w:rPr>
          <w:rFonts w:ascii="Times New Roman" w:hAnsi="Times New Roman"/>
          <w:sz w:val="28"/>
          <w:szCs w:val="28"/>
        </w:rPr>
        <w:t xml:space="preserve">Железногорского района                                  </w:t>
      </w:r>
      <w:r w:rsidR="00514489">
        <w:rPr>
          <w:rFonts w:ascii="Times New Roman" w:hAnsi="Times New Roman"/>
          <w:sz w:val="28"/>
          <w:szCs w:val="28"/>
        </w:rPr>
        <w:t xml:space="preserve">                             </w:t>
      </w:r>
      <w:r w:rsidR="00CC5B69">
        <w:rPr>
          <w:rFonts w:ascii="Times New Roman" w:hAnsi="Times New Roman"/>
          <w:sz w:val="28"/>
          <w:szCs w:val="28"/>
        </w:rPr>
        <w:t>Т.В.Брехова</w:t>
      </w:r>
    </w:p>
    <w:p w:rsidR="007B300C" w:rsidRPr="00514489" w:rsidRDefault="007B300C" w:rsidP="0096698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489" w:rsidRDefault="00514489" w:rsidP="0096698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B4E" w:rsidRDefault="00234B4E" w:rsidP="0096698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B4E" w:rsidRPr="00514489" w:rsidRDefault="00234B4E" w:rsidP="0096698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6980" w:rsidRDefault="00966980" w:rsidP="00424E5F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6980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424E5F" w:rsidRDefault="00966980" w:rsidP="00424E5F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CC5B69">
        <w:rPr>
          <w:rFonts w:ascii="Times New Roman" w:eastAsia="Times New Roman" w:hAnsi="Times New Roman" w:cs="Times New Roman"/>
          <w:sz w:val="24"/>
          <w:szCs w:val="24"/>
        </w:rPr>
        <w:t>Линецкого</w:t>
      </w:r>
      <w:r w:rsidR="00514489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424E5F">
        <w:rPr>
          <w:rFonts w:ascii="Times New Roman" w:eastAsia="Times New Roman" w:hAnsi="Times New Roman" w:cs="Times New Roman"/>
          <w:sz w:val="24"/>
          <w:szCs w:val="24"/>
        </w:rPr>
        <w:t xml:space="preserve"> Железногорского района </w:t>
      </w:r>
    </w:p>
    <w:p w:rsidR="00424E5F" w:rsidRDefault="00424E5F" w:rsidP="00424E5F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 </w:t>
      </w:r>
      <w:r w:rsidR="009356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6980" w:rsidRDefault="009356EC" w:rsidP="007B300C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7B300C">
        <w:rPr>
          <w:rFonts w:ascii="Times New Roman" w:eastAsia="Times New Roman" w:hAnsi="Times New Roman" w:cs="Times New Roman"/>
          <w:sz w:val="24"/>
          <w:szCs w:val="24"/>
        </w:rPr>
        <w:t>25.12.201</w:t>
      </w:r>
      <w:r w:rsidR="00CC5B69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234B4E">
        <w:rPr>
          <w:rFonts w:ascii="Times New Roman" w:eastAsia="Times New Roman" w:hAnsi="Times New Roman" w:cs="Times New Roman"/>
          <w:sz w:val="24"/>
          <w:szCs w:val="24"/>
        </w:rPr>
        <w:t>8</w:t>
      </w:r>
      <w:r w:rsidR="00CC5B69"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966980" w:rsidRPr="00966980" w:rsidRDefault="00966980" w:rsidP="00150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4E3D" w:rsidRDefault="00966980" w:rsidP="009669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6980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966980" w:rsidRPr="00966980" w:rsidRDefault="00966980" w:rsidP="009669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6980">
        <w:rPr>
          <w:rFonts w:ascii="Times New Roman" w:hAnsi="Times New Roman" w:cs="Times New Roman"/>
          <w:sz w:val="28"/>
          <w:szCs w:val="28"/>
        </w:rPr>
        <w:t xml:space="preserve">Координационного совета в сфере профилактики правонарушений </w:t>
      </w:r>
    </w:p>
    <w:p w:rsidR="00966980" w:rsidRDefault="00966980" w:rsidP="009669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698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C5B69">
        <w:rPr>
          <w:rFonts w:ascii="Times New Roman" w:hAnsi="Times New Roman" w:cs="Times New Roman"/>
          <w:sz w:val="28"/>
          <w:szCs w:val="28"/>
        </w:rPr>
        <w:t>Линецкого</w:t>
      </w:r>
      <w:r w:rsidR="00424E5F">
        <w:rPr>
          <w:rFonts w:ascii="Times New Roman" w:hAnsi="Times New Roman" w:cs="Times New Roman"/>
          <w:sz w:val="28"/>
          <w:szCs w:val="28"/>
        </w:rPr>
        <w:t xml:space="preserve"> сельсовета Железногорского района</w:t>
      </w:r>
    </w:p>
    <w:p w:rsidR="00424E5F" w:rsidRPr="00966980" w:rsidRDefault="00CC5B69" w:rsidP="009669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980" w:rsidRDefault="00966980" w:rsidP="009669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289" w:type="dxa"/>
        <w:tblLook w:val="04A0"/>
      </w:tblPr>
      <w:tblGrid>
        <w:gridCol w:w="3825"/>
        <w:gridCol w:w="296"/>
        <w:gridCol w:w="5512"/>
      </w:tblGrid>
      <w:tr w:rsidR="00966980" w:rsidTr="004320D9">
        <w:tc>
          <w:tcPr>
            <w:tcW w:w="3825" w:type="dxa"/>
          </w:tcPr>
          <w:p w:rsidR="00966980" w:rsidRPr="00CC5B69" w:rsidRDefault="00966980" w:rsidP="004320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B69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Координационного совета</w:t>
            </w:r>
          </w:p>
        </w:tc>
        <w:tc>
          <w:tcPr>
            <w:tcW w:w="296" w:type="dxa"/>
          </w:tcPr>
          <w:p w:rsidR="00966980" w:rsidRPr="004320D9" w:rsidRDefault="00966980" w:rsidP="00432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0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2" w:type="dxa"/>
          </w:tcPr>
          <w:p w:rsidR="00966980" w:rsidRPr="004320D9" w:rsidRDefault="00CC5B69" w:rsidP="0020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Брехова Татьяна Владимировна</w:t>
            </w:r>
            <w:r w:rsidR="00966980" w:rsidRPr="004320D9">
              <w:rPr>
                <w:rFonts w:ascii="Times New Roman" w:hAnsi="Times New Roman" w:cs="Times New Roman"/>
                <w:sz w:val="24"/>
                <w:szCs w:val="24"/>
              </w:rPr>
              <w:t xml:space="preserve">, 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Линецкого</w:t>
            </w:r>
            <w:r w:rsidR="002054D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Железногорского района</w:t>
            </w:r>
          </w:p>
        </w:tc>
      </w:tr>
      <w:tr w:rsidR="00966980" w:rsidTr="004320D9">
        <w:tc>
          <w:tcPr>
            <w:tcW w:w="3825" w:type="dxa"/>
          </w:tcPr>
          <w:p w:rsidR="00966980" w:rsidRPr="004320D9" w:rsidRDefault="00966980" w:rsidP="00432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0D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Координационного совета </w:t>
            </w:r>
          </w:p>
        </w:tc>
        <w:tc>
          <w:tcPr>
            <w:tcW w:w="296" w:type="dxa"/>
          </w:tcPr>
          <w:p w:rsidR="00966980" w:rsidRPr="004320D9" w:rsidRDefault="00966980" w:rsidP="00432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0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2" w:type="dxa"/>
          </w:tcPr>
          <w:p w:rsidR="00966980" w:rsidRPr="004320D9" w:rsidRDefault="00CC5B69" w:rsidP="0020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Плаксина Лидия Николаевна</w:t>
            </w:r>
            <w:r w:rsidR="00966980" w:rsidRPr="004320D9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Главы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Линецкого</w:t>
            </w:r>
            <w:r w:rsidR="002054D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Железногорского района</w:t>
            </w:r>
          </w:p>
        </w:tc>
      </w:tr>
      <w:tr w:rsidR="00966980" w:rsidTr="004320D9">
        <w:tc>
          <w:tcPr>
            <w:tcW w:w="3825" w:type="dxa"/>
          </w:tcPr>
          <w:p w:rsidR="00966980" w:rsidRPr="004320D9" w:rsidRDefault="00966980" w:rsidP="00432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0D9">
              <w:rPr>
                <w:rFonts w:ascii="Times New Roman" w:hAnsi="Times New Roman" w:cs="Times New Roman"/>
                <w:sz w:val="24"/>
                <w:szCs w:val="24"/>
              </w:rPr>
              <w:t>Секретарь Координационного совета</w:t>
            </w:r>
          </w:p>
        </w:tc>
        <w:tc>
          <w:tcPr>
            <w:tcW w:w="296" w:type="dxa"/>
          </w:tcPr>
          <w:p w:rsidR="00966980" w:rsidRPr="004320D9" w:rsidRDefault="00966980" w:rsidP="00432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0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2" w:type="dxa"/>
          </w:tcPr>
          <w:p w:rsidR="00966980" w:rsidRPr="004320D9" w:rsidRDefault="00CC5B69" w:rsidP="00CC5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Бартенева Надежда Ивановна</w:t>
            </w:r>
            <w:r w:rsidR="00966980" w:rsidRPr="004320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="00966980" w:rsidRPr="0043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B94">
              <w:rPr>
                <w:rFonts w:ascii="Times New Roman" w:hAnsi="Times New Roman" w:cs="Times New Roman"/>
                <w:sz w:val="24"/>
                <w:szCs w:val="24"/>
              </w:rPr>
              <w:t>специалист-эксперт</w:t>
            </w:r>
            <w:r w:rsidR="00966980" w:rsidRPr="004320D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Линецкого</w:t>
            </w:r>
            <w:r w:rsidR="00220B9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Железногорского района</w:t>
            </w:r>
          </w:p>
        </w:tc>
      </w:tr>
      <w:tr w:rsidR="00966980" w:rsidTr="004320D9">
        <w:tc>
          <w:tcPr>
            <w:tcW w:w="3825" w:type="dxa"/>
          </w:tcPr>
          <w:p w:rsidR="00966980" w:rsidRPr="00CC5B69" w:rsidRDefault="004320D9" w:rsidP="004320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B69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Координационного совета:</w:t>
            </w:r>
          </w:p>
        </w:tc>
        <w:tc>
          <w:tcPr>
            <w:tcW w:w="296" w:type="dxa"/>
          </w:tcPr>
          <w:p w:rsidR="00966980" w:rsidRPr="004320D9" w:rsidRDefault="00966980" w:rsidP="00432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2" w:type="dxa"/>
          </w:tcPr>
          <w:p w:rsidR="00966980" w:rsidRPr="004320D9" w:rsidRDefault="00966980" w:rsidP="00432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80" w:rsidTr="004320D9">
        <w:tc>
          <w:tcPr>
            <w:tcW w:w="3825" w:type="dxa"/>
          </w:tcPr>
          <w:p w:rsidR="00966980" w:rsidRPr="004320D9" w:rsidRDefault="00CC5B69" w:rsidP="00432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Василюхин Олег Григорьевич</w:t>
            </w:r>
          </w:p>
        </w:tc>
        <w:tc>
          <w:tcPr>
            <w:tcW w:w="296" w:type="dxa"/>
          </w:tcPr>
          <w:p w:rsidR="00966980" w:rsidRPr="004320D9" w:rsidRDefault="004320D9" w:rsidP="00432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2" w:type="dxa"/>
          </w:tcPr>
          <w:p w:rsidR="00966980" w:rsidRPr="004320D9" w:rsidRDefault="004320D9" w:rsidP="00CC5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CC5B6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10745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r w:rsidR="003F4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28B" w:rsidRPr="00245020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966980" w:rsidTr="004320D9">
        <w:tc>
          <w:tcPr>
            <w:tcW w:w="3825" w:type="dxa"/>
          </w:tcPr>
          <w:p w:rsidR="00966980" w:rsidRPr="004320D9" w:rsidRDefault="00CC5B69" w:rsidP="00432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Крюкова Людмила</w:t>
            </w:r>
            <w:r w:rsidR="00CE111B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296" w:type="dxa"/>
          </w:tcPr>
          <w:p w:rsidR="00966980" w:rsidRPr="004320D9" w:rsidRDefault="00A67443" w:rsidP="00432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2" w:type="dxa"/>
          </w:tcPr>
          <w:p w:rsidR="00966980" w:rsidRPr="004320D9" w:rsidRDefault="00CC5B69" w:rsidP="00CC5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 w:rsidR="0043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15E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Нижнеждановская</w:t>
            </w:r>
            <w:r w:rsidR="0006115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3F4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28B" w:rsidRPr="00245020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966980" w:rsidTr="008378E8">
        <w:trPr>
          <w:trHeight w:val="289"/>
        </w:trPr>
        <w:tc>
          <w:tcPr>
            <w:tcW w:w="3825" w:type="dxa"/>
          </w:tcPr>
          <w:p w:rsidR="00966980" w:rsidRPr="00245020" w:rsidRDefault="00CC5B69" w:rsidP="00432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 Андрей Николаевич</w:t>
            </w:r>
          </w:p>
        </w:tc>
        <w:tc>
          <w:tcPr>
            <w:tcW w:w="296" w:type="dxa"/>
          </w:tcPr>
          <w:p w:rsidR="00966980" w:rsidRPr="00245020" w:rsidRDefault="00ED4975" w:rsidP="00432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2" w:type="dxa"/>
          </w:tcPr>
          <w:p w:rsidR="00966980" w:rsidRPr="00245020" w:rsidRDefault="00CC5B69" w:rsidP="00EC2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 инспектор</w:t>
            </w:r>
            <w:r w:rsidR="00EC265D">
              <w:rPr>
                <w:rFonts w:ascii="Times New Roman" w:hAnsi="Times New Roman" w:cs="Times New Roman"/>
                <w:sz w:val="24"/>
                <w:szCs w:val="24"/>
              </w:rPr>
              <w:t xml:space="preserve"> (по обслуживанию Железногорского района) МО МВД России «Железногосркий».</w:t>
            </w:r>
          </w:p>
        </w:tc>
      </w:tr>
    </w:tbl>
    <w:p w:rsidR="004320D9" w:rsidRDefault="004320D9" w:rsidP="004320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2FA" w:rsidRDefault="00AC62FA" w:rsidP="004320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2FA" w:rsidRDefault="00AC62FA" w:rsidP="004320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2FA" w:rsidRDefault="00AC62FA" w:rsidP="004320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2FA" w:rsidRDefault="00AC62FA" w:rsidP="004320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2FA" w:rsidRDefault="00AC62FA" w:rsidP="004320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2FA" w:rsidRDefault="00AC62FA" w:rsidP="004320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2FA" w:rsidRDefault="00AC62FA" w:rsidP="004320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2FA" w:rsidRDefault="00AC62FA" w:rsidP="004320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2FA" w:rsidRDefault="00AC62FA" w:rsidP="004320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2FA" w:rsidRDefault="00AC62FA" w:rsidP="004320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2FA" w:rsidRDefault="00AC62FA" w:rsidP="004320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2FA" w:rsidRDefault="00AC62FA" w:rsidP="004320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2FA" w:rsidRDefault="00AC62FA" w:rsidP="004320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2FA" w:rsidRDefault="00AC62FA" w:rsidP="004320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2FA" w:rsidRDefault="00AC62FA" w:rsidP="004320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2FA" w:rsidRDefault="00AC62FA" w:rsidP="004320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2FA" w:rsidRDefault="00AC62FA" w:rsidP="004320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2FA" w:rsidRDefault="00AC62FA" w:rsidP="004320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2FA" w:rsidRDefault="00AC62FA" w:rsidP="004320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2FA" w:rsidRDefault="00AC62FA" w:rsidP="004320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20D9" w:rsidRPr="00610C1F" w:rsidRDefault="004320D9" w:rsidP="00234B4E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320D9" w:rsidRPr="00610C1F" w:rsidSect="00011CF5">
      <w:pgSz w:w="11906" w:h="16838"/>
      <w:pgMar w:top="851" w:right="567" w:bottom="851" w:left="1985" w:header="720" w:footer="720" w:gutter="0"/>
      <w:cols w:space="708"/>
      <w:docGrid w:linePitch="326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B3A3E"/>
    <w:multiLevelType w:val="hybridMultilevel"/>
    <w:tmpl w:val="5228331A"/>
    <w:lvl w:ilvl="0" w:tplc="DC36B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A819CD"/>
    <w:multiLevelType w:val="hybridMultilevel"/>
    <w:tmpl w:val="600AC826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C596961"/>
    <w:multiLevelType w:val="hybridMultilevel"/>
    <w:tmpl w:val="34C28058"/>
    <w:lvl w:ilvl="0" w:tplc="DC36B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00"/>
  <w:drawingGridVerticalSpacing w:val="163"/>
  <w:displayHorizontalDrawingGridEvery w:val="2"/>
  <w:displayVerticalDrawingGridEvery w:val="2"/>
  <w:characterSpacingControl w:val="doNotCompress"/>
  <w:compat/>
  <w:rsids>
    <w:rsidRoot w:val="00683166"/>
    <w:rsid w:val="000021C5"/>
    <w:rsid w:val="00011B70"/>
    <w:rsid w:val="00011CF5"/>
    <w:rsid w:val="00014DD4"/>
    <w:rsid w:val="00017150"/>
    <w:rsid w:val="0006115E"/>
    <w:rsid w:val="000B3935"/>
    <w:rsid w:val="000C41C1"/>
    <w:rsid w:val="001041D8"/>
    <w:rsid w:val="001044B4"/>
    <w:rsid w:val="00107454"/>
    <w:rsid w:val="00114823"/>
    <w:rsid w:val="00122BD7"/>
    <w:rsid w:val="00150423"/>
    <w:rsid w:val="00151941"/>
    <w:rsid w:val="00203500"/>
    <w:rsid w:val="002054D0"/>
    <w:rsid w:val="00220B94"/>
    <w:rsid w:val="00234B4E"/>
    <w:rsid w:val="00243F44"/>
    <w:rsid w:val="00245020"/>
    <w:rsid w:val="002626ED"/>
    <w:rsid w:val="00297BE3"/>
    <w:rsid w:val="00315F11"/>
    <w:rsid w:val="003407E6"/>
    <w:rsid w:val="00371A0B"/>
    <w:rsid w:val="00386C3B"/>
    <w:rsid w:val="003A3BEC"/>
    <w:rsid w:val="003F428B"/>
    <w:rsid w:val="00424E5F"/>
    <w:rsid w:val="0043194F"/>
    <w:rsid w:val="004320D9"/>
    <w:rsid w:val="004D1356"/>
    <w:rsid w:val="004D18D7"/>
    <w:rsid w:val="004F5525"/>
    <w:rsid w:val="00514489"/>
    <w:rsid w:val="00521E91"/>
    <w:rsid w:val="0054538F"/>
    <w:rsid w:val="00585958"/>
    <w:rsid w:val="005A5A13"/>
    <w:rsid w:val="005C0B28"/>
    <w:rsid w:val="005E4C32"/>
    <w:rsid w:val="00610C1F"/>
    <w:rsid w:val="00611BEA"/>
    <w:rsid w:val="00640751"/>
    <w:rsid w:val="00683166"/>
    <w:rsid w:val="00687AA4"/>
    <w:rsid w:val="006978C1"/>
    <w:rsid w:val="006E5DA8"/>
    <w:rsid w:val="006E6CC4"/>
    <w:rsid w:val="00731FB6"/>
    <w:rsid w:val="00735F4F"/>
    <w:rsid w:val="00744E3D"/>
    <w:rsid w:val="007703A1"/>
    <w:rsid w:val="007B300C"/>
    <w:rsid w:val="00817795"/>
    <w:rsid w:val="00826555"/>
    <w:rsid w:val="008378E8"/>
    <w:rsid w:val="00861B68"/>
    <w:rsid w:val="008C18AB"/>
    <w:rsid w:val="008C6B51"/>
    <w:rsid w:val="009209EB"/>
    <w:rsid w:val="009356EC"/>
    <w:rsid w:val="00966980"/>
    <w:rsid w:val="009A7636"/>
    <w:rsid w:val="00A20717"/>
    <w:rsid w:val="00A62F4C"/>
    <w:rsid w:val="00A67443"/>
    <w:rsid w:val="00AC21D9"/>
    <w:rsid w:val="00AC62FA"/>
    <w:rsid w:val="00AE3614"/>
    <w:rsid w:val="00AF193B"/>
    <w:rsid w:val="00B0707C"/>
    <w:rsid w:val="00B252AF"/>
    <w:rsid w:val="00B31F7E"/>
    <w:rsid w:val="00B46D63"/>
    <w:rsid w:val="00B502E0"/>
    <w:rsid w:val="00B63B11"/>
    <w:rsid w:val="00B63EFB"/>
    <w:rsid w:val="00B75025"/>
    <w:rsid w:val="00B85592"/>
    <w:rsid w:val="00BC42E3"/>
    <w:rsid w:val="00BD3810"/>
    <w:rsid w:val="00BF6BFE"/>
    <w:rsid w:val="00C2097E"/>
    <w:rsid w:val="00C74356"/>
    <w:rsid w:val="00C82D09"/>
    <w:rsid w:val="00C93DDE"/>
    <w:rsid w:val="00C9592E"/>
    <w:rsid w:val="00CC1083"/>
    <w:rsid w:val="00CC5B69"/>
    <w:rsid w:val="00CE111B"/>
    <w:rsid w:val="00CF10DB"/>
    <w:rsid w:val="00D0457F"/>
    <w:rsid w:val="00D046B7"/>
    <w:rsid w:val="00D076A1"/>
    <w:rsid w:val="00D755E4"/>
    <w:rsid w:val="00D85B90"/>
    <w:rsid w:val="00D87778"/>
    <w:rsid w:val="00DA4689"/>
    <w:rsid w:val="00E53AF2"/>
    <w:rsid w:val="00E57891"/>
    <w:rsid w:val="00E70B60"/>
    <w:rsid w:val="00E827C5"/>
    <w:rsid w:val="00EA6D86"/>
    <w:rsid w:val="00EB0E94"/>
    <w:rsid w:val="00EC265D"/>
    <w:rsid w:val="00ED4975"/>
    <w:rsid w:val="00EE6931"/>
    <w:rsid w:val="00F32E38"/>
    <w:rsid w:val="00F60FFA"/>
    <w:rsid w:val="00F712F2"/>
    <w:rsid w:val="00F8692E"/>
    <w:rsid w:val="00FC692F"/>
    <w:rsid w:val="1DA7B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B70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877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39"/>
    <w:rsid w:val="00966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F6BFE"/>
  </w:style>
  <w:style w:type="character" w:styleId="a7">
    <w:name w:val="Strong"/>
    <w:basedOn w:val="a0"/>
    <w:uiPriority w:val="22"/>
    <w:qFormat/>
    <w:rsid w:val="00BF6BFE"/>
    <w:rPr>
      <w:b/>
      <w:bCs/>
    </w:rPr>
  </w:style>
  <w:style w:type="paragraph" w:styleId="a8">
    <w:name w:val="No Spacing"/>
    <w:qFormat/>
    <w:rsid w:val="00E578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rmaltextrun">
    <w:name w:val="normaltextrun"/>
    <w:basedOn w:val="a0"/>
    <w:rsid w:val="00521E91"/>
  </w:style>
  <w:style w:type="character" w:customStyle="1" w:styleId="eop">
    <w:name w:val="eop"/>
    <w:basedOn w:val="a0"/>
    <w:rsid w:val="00521E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8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90;&#1088;&#1091;&#1073;&#1080;&#1095;&#1080;&#1085;&#1086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12E80-2C1A-4E2F-A909-6556D6BB0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13</cp:revision>
  <cp:lastPrinted>2019-01-10T11:07:00Z</cp:lastPrinted>
  <dcterms:created xsi:type="dcterms:W3CDTF">2019-01-10T09:06:00Z</dcterms:created>
  <dcterms:modified xsi:type="dcterms:W3CDTF">2021-03-17T13:19:00Z</dcterms:modified>
</cp:coreProperties>
</file>